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8" w:rsidRDefault="0028578C" w:rsidP="00115502">
      <w:pPr>
        <w:pStyle w:val="Naslov3"/>
        <w:rPr>
          <w:sz w:val="29"/>
          <w:szCs w:val="29"/>
        </w:rPr>
      </w:pPr>
      <w:r w:rsidRPr="0028578C">
        <w:rPr>
          <w:sz w:val="29"/>
          <w:szCs w:val="29"/>
        </w:rPr>
        <w:t>Odabir za: OSNOVNA ŠKOLA IVANA GORANA KOVAČIĆA SVETI JURAJ NA BREGU / Osnovna škola - redovni pr</w:t>
      </w:r>
      <w:r w:rsidR="00385014">
        <w:rPr>
          <w:sz w:val="29"/>
          <w:szCs w:val="29"/>
        </w:rPr>
        <w:t xml:space="preserve">ogram </w:t>
      </w:r>
    </w:p>
    <w:p w:rsidR="000E059C" w:rsidRDefault="000E059C" w:rsidP="00115502">
      <w:pPr>
        <w:pStyle w:val="Naslov3"/>
        <w:rPr>
          <w:sz w:val="29"/>
          <w:szCs w:val="29"/>
        </w:rPr>
      </w:pPr>
      <w:r>
        <w:rPr>
          <w:sz w:val="29"/>
          <w:szCs w:val="29"/>
        </w:rPr>
        <w:t>5. razred  školske  godine  2010./2011.</w:t>
      </w:r>
    </w:p>
    <w:p w:rsidR="000E059C" w:rsidRPr="000E059C" w:rsidRDefault="000E059C" w:rsidP="000E0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0E059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186"/>
        <w:gridCol w:w="3301"/>
        <w:gridCol w:w="2130"/>
        <w:gridCol w:w="908"/>
        <w:gridCol w:w="1508"/>
        <w:gridCol w:w="1337"/>
      </w:tblGrid>
      <w:tr w:rsidR="000E059C" w:rsidRPr="000E059C" w:rsidTr="000E059C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5. RAZRED, 2. GODINA UČENJA,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102.75pt;height:18pt" o:ole="">
                  <v:imagedata r:id="rId4" o:title=""/>
                </v:shape>
                <w:control r:id="rId5" w:name="DefaultOcxName" w:shapeid="_x0000_i1110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2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njemački jezik za 5. razred osnovne škole s CD-om : 2. godina učenja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60.75pt;height:18pt" o:ole="">
                  <v:imagedata r:id="rId6" o:title=""/>
                </v:shape>
                <w:control r:id="rId7" w:name="DefaultOcxName1" w:shapeid="_x0000_i1114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2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njemački jezik za 5. razred osnovne škole : 2. godina učenja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60.75pt;height:18pt" o:ole="">
                  <v:imagedata r:id="rId6" o:title=""/>
                </v:shape>
                <w:control r:id="rId8" w:name="DefaultOcxName2" w:shapeid="_x0000_i1118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02.75pt;height:18pt" o:ole="">
                  <v:imagedata r:id="rId4" o:title=""/>
                </v:shape>
                <w:control r:id="rId9" w:name="DefaultOcxName3" w:shapeid="_x0000_i1121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informatike s DVD-om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Mario Stančić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60.75pt;height:18pt" o:ole="">
                  <v:imagedata r:id="rId6" o:title=""/>
                </v:shape>
                <w:control r:id="rId10" w:name="DefaultOcxName4" w:shapeid="_x0000_i1125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informatike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Mario Stančić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60.75pt;height:18pt" o:ole="">
                  <v:imagedata r:id="rId6" o:title=""/>
                </v:shape>
                <w:control r:id="rId11" w:name="DefaultOcxName5" w:shapeid="_x0000_i1129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5. RAZRED, 5. GODINA UČENJA,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02.75pt;height:18pt" o:ole="">
                  <v:imagedata r:id="rId4" o:title=""/>
                </v:shape>
                <w:control r:id="rId12" w:name="DefaultOcxName6" w:shapeid="_x0000_i1132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THIRD EDITION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5. razred osnovne škole. 5. godina učenja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60.75pt;height:18pt" o:ole="">
                  <v:imagedata r:id="rId6" o:title=""/>
                </v:shape>
                <w:control r:id="rId13" w:name="DefaultOcxName7" w:shapeid="_x0000_i1136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THIRD EDITION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s CD-ROMom za 5. razred osnovne škole, 5. godina učenja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Cheryl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Pelteret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60.75pt;height:18pt" o:ole="">
                  <v:imagedata r:id="rId6" o:title=""/>
                </v:shape>
                <w:control r:id="rId14" w:name="DefaultOcxName8" w:shapeid="_x0000_i1140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102.75pt;height:18pt" o:ole="">
                  <v:imagedata r:id="rId4" o:title=""/>
                </v:shape>
                <w:control r:id="rId15" w:name="DefaultOcxName9" w:shapeid="_x0000_i1143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1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Željko Medved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47" type="#_x0000_t75" style="width:60.75pt;height:18pt" o:ole="">
                  <v:imagedata r:id="rId6" o:title=""/>
                </v:shape>
                <w:control r:id="rId16" w:name="DefaultOcxName10" w:shapeid="_x0000_i1147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274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1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60.75pt;height:18pt" o:ole="">
                  <v:imagedata r:id="rId6" o:title=""/>
                </v:shape>
                <w:control r:id="rId17" w:name="DefaultOcxName11" w:shapeid="_x0000_i1151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102.75pt;height:18pt" o:ole="">
                  <v:imagedata r:id="rId4" o:title=""/>
                </v:shape>
                <w:control r:id="rId18" w:name="DefaultOcxName12" w:shapeid="_x0000_i1154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5. razred osnovne škole, 1. dio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60.75pt;height:18pt" o:ole="">
                  <v:imagedata r:id="rId6" o:title=""/>
                </v:shape>
                <w:control r:id="rId19" w:name="DefaultOcxName13" w:shapeid="_x0000_i1158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5. razred osnovne škole, 2. dio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60.75pt;height:18pt" o:ole="">
                  <v:imagedata r:id="rId6" o:title=""/>
                </v:shape>
                <w:control r:id="rId20" w:name="DefaultOcxName14" w:shapeid="_x0000_i1162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UČENIKE S POSEBNIM OBRAZOVNIM POTREBAMA,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102.75pt;height:18pt" o:ole="">
                  <v:imagedata r:id="rId4" o:title=""/>
                </v:shape>
                <w:control r:id="rId21" w:name="DefaultOcxName15" w:shapeid="_x0000_i1165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SVIJET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radnom bilježnicom za matematiku za 5. razred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radnom bilježnicom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60.75pt;height:18pt" o:ole="">
                  <v:imagedata r:id="rId6" o:title=""/>
                </v:shape>
                <w:control r:id="rId22" w:name="DefaultOcxName16" w:shapeid="_x0000_i1169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102.75pt;height:18pt" o:ole="">
                  <v:imagedata r:id="rId4" o:title=""/>
                </v:shape>
                <w:control r:id="rId23" w:name="DefaultOcxName17" w:shapeid="_x0000_i1172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 SAM PUT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vjeronaučni udžbenik za peti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tim, Ružica Razum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60.75pt;height:18pt" o:ole="">
                  <v:imagedata r:id="rId6" o:title=""/>
                </v:shape>
                <w:control r:id="rId24" w:name="DefaultOcxName18" w:shapeid="_x0000_i1176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 SAM PUT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vjeronauka za peti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Rašpolić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Ružica Razum, Verica Razum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60.75pt;height:18pt" o:ole="">
                  <v:imagedata r:id="rId6" o:title=""/>
                </v:shape>
                <w:control r:id="rId25" w:name="DefaultOcxName19" w:shapeid="_x0000_i1180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102.75pt;height:18pt" o:ole="">
                  <v:imagedata r:id="rId4" o:title=""/>
                </v:shape>
                <w:control r:id="rId26" w:name="DefaultOcxName20" w:shapeid="_x0000_i1183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PETICA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dva CD-a za peti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Ščedrov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Saša Marić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60.75pt;height:18pt" o:ole="">
                  <v:imagedata r:id="rId6" o:title=""/>
                </v:shape>
                <w:control r:id="rId27" w:name="DefaultOcxName21" w:shapeid="_x0000_i1187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102.75pt;height:18pt" o:ole="">
                  <v:imagedata r:id="rId4" o:title=""/>
                </v:shape>
                <w:control r:id="rId28" w:name="DefaultOcxName22" w:shapeid="_x0000_i1190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3247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RADOST ČITANJA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čitanka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Merkler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Skok, Zvonimir Diklić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60.75pt;height:18pt" o:ole="">
                  <v:imagedata r:id="rId6" o:title=""/>
                </v:shape>
                <w:control r:id="rId29" w:name="DefaultOcxName23" w:shapeid="_x0000_i1194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- JEZIK I JEZIČNO IZRAŽAVANJE,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102.75pt;height:18pt" o:ole="">
                  <v:imagedata r:id="rId4" o:title=""/>
                </v:shape>
                <w:control r:id="rId30" w:name="DefaultOcxName24" w:shapeid="_x0000_i1197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hrvatskog jezika za 5. razred osnovne škole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60.75pt;height:18pt" o:ole="">
                  <v:imagedata r:id="rId6" o:title=""/>
                </v:shape>
                <w:control r:id="rId31" w:name="DefaultOcxName25" w:shapeid="_x0000_i1201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hrvatskog jezika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60.75pt;height:18pt" o:ole="">
                  <v:imagedata r:id="rId6" o:title=""/>
                </v:shape>
                <w:control r:id="rId32" w:name="DefaultOcxName26" w:shapeid="_x0000_i1205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GEOGRAFSKI ATLAS ZA OSNOVNU ŠKOLU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102.75pt;height:18pt" o:ole="">
                  <v:imagedata r:id="rId4" o:title=""/>
                </v:shape>
                <w:control r:id="rId33" w:name="DefaultOcxName27" w:shapeid="_x0000_i1208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GEOGRAFSKI ATLAS ZA OSNOVNU ŠKOLU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5.-8. razred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Haiman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ŠK-HŠK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60.75pt;height:18pt" o:ole="">
                  <v:imagedata r:id="rId6" o:title=""/>
                </v:shape>
                <w:control r:id="rId34" w:name="DefaultOcxName28" w:shapeid="_x0000_i1212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102.75pt;height:18pt" o:ole="">
                  <v:imagedata r:id="rId4" o:title=""/>
                </v:shape>
                <w:control r:id="rId35" w:name="DefaultOcxName29" w:shapeid="_x0000_i1215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geografije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60.75pt;height:18pt" o:ole="">
                  <v:imagedata r:id="rId6" o:title=""/>
                </v:shape>
                <w:control r:id="rId36" w:name="DefaultOcxName30" w:shapeid="_x0000_i1219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geografije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60.75pt;height:18pt" o:ole="">
                  <v:imagedata r:id="rId6" o:title=""/>
                </v:shape>
                <w:control r:id="rId37" w:name="DefaultOcxName31" w:shapeid="_x0000_i1223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102.75pt;height:18pt" o:ole="">
                  <v:imagedata r:id="rId4" o:title=""/>
                </v:shape>
                <w:control r:id="rId38" w:name="DefaultOcxName32" w:shapeid="_x0000_i1226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Cerovski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60.75pt;height:18pt" o:ole="">
                  <v:imagedata r:id="rId6" o:title=""/>
                </v:shape>
                <w:control r:id="rId39" w:name="DefaultOcxName33" w:shapeid="_x0000_i1230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Cerovski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60.75pt;height:18pt" o:ole="">
                  <v:imagedata r:id="rId6" o:title=""/>
                </v:shape>
                <w:control r:id="rId40" w:name="DefaultOcxName34" w:shapeid="_x0000_i1234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KULTURA,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102.75pt;height:18pt" o:ole="">
                  <v:imagedata r:id="rId4" o:title=""/>
                </v:shape>
                <w:control r:id="rId41" w:name="DefaultOcxName35" w:shapeid="_x0000_i1237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LIKOVNI SAT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likovne kulture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Blanka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Dražen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60.75pt;height:18pt" o:ole="">
                  <v:imagedata r:id="rId6" o:title=""/>
                </v:shape>
                <w:control r:id="rId42" w:name="DefaultOcxName36" w:shapeid="_x0000_i1241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ZA UČENIKE S POSEBNIM OBRAZOVNIM POTREBAMA,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102.75pt;height:18pt" o:ole="">
                  <v:imagedata r:id="rId4" o:title=""/>
                </v:shape>
                <w:control r:id="rId43" w:name="DefaultOcxName37" w:shapeid="_x0000_i1244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JA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radnom bilježnicom za peti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Roberto Škara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radnom bilježnicom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60.75pt;height:18pt" o:ole="">
                  <v:imagedata r:id="rId6" o:title=""/>
                </v:shape>
                <w:control r:id="rId44" w:name="DefaultOcxName38" w:shapeid="_x0000_i1248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PRIRODA, 5.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0E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102.75pt;height:18pt" o:ole="">
                  <v:imagedata r:id="rId4" o:title=""/>
                </v:shape>
                <w:control r:id="rId45" w:name="DefaultOcxName39" w:shapeid="_x0000_i1251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prirode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60.75pt;height:18pt" o:ole="">
                  <v:imagedata r:id="rId6" o:title=""/>
                </v:shape>
                <w:control r:id="rId46" w:name="DefaultOcxName40" w:shapeid="_x0000_i1255"/>
              </w:object>
            </w:r>
          </w:p>
        </w:tc>
      </w:tr>
      <w:tr w:rsidR="000E059C" w:rsidRPr="000E059C" w:rsidTr="000E059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5 </w:t>
            </w:r>
            <w:r w:rsidRPr="000E05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prirode za 5. razred osnovne škole</w:t>
            </w: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0E059C" w:rsidRPr="000E059C" w:rsidRDefault="000E059C" w:rsidP="000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67 </w:t>
            </w:r>
            <w:r w:rsidR="00BA100A"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60.75pt;height:18pt" o:ole="">
                  <v:imagedata r:id="rId6" o:title=""/>
                </v:shape>
                <w:control r:id="rId47" w:name="DefaultOcxName41" w:shapeid="_x0000_i1259"/>
              </w:object>
            </w:r>
          </w:p>
        </w:tc>
      </w:tr>
    </w:tbl>
    <w:p w:rsidR="00115502" w:rsidRDefault="00F820EA" w:rsidP="00115502">
      <w:pPr>
        <w:pStyle w:val="Naslov3"/>
        <w:rPr>
          <w:b w:val="0"/>
          <w:sz w:val="29"/>
          <w:szCs w:val="29"/>
        </w:rPr>
      </w:pPr>
      <w:r>
        <w:rPr>
          <w:sz w:val="29"/>
          <w:szCs w:val="29"/>
        </w:rPr>
        <w:t>Engleski jezik</w:t>
      </w:r>
      <w:r>
        <w:rPr>
          <w:b w:val="0"/>
          <w:sz w:val="29"/>
          <w:szCs w:val="29"/>
        </w:rPr>
        <w:t>, 5. razred, 2. godina učenja, New Project 1, udžbenik i radna bilježnica, Algoritam (registarski broj 2817 i 2818, šifra kompleta 1882).</w:t>
      </w:r>
    </w:p>
    <w:p w:rsidR="00F820EA" w:rsidRPr="00F820EA" w:rsidRDefault="00F820EA" w:rsidP="00115502">
      <w:pPr>
        <w:pStyle w:val="Naslov3"/>
        <w:rPr>
          <w:b w:val="0"/>
          <w:sz w:val="29"/>
          <w:szCs w:val="29"/>
        </w:rPr>
      </w:pPr>
      <w:r w:rsidRPr="000C109E">
        <w:rPr>
          <w:sz w:val="29"/>
          <w:szCs w:val="29"/>
        </w:rPr>
        <w:t>Njemački jezik</w:t>
      </w:r>
      <w:r>
        <w:rPr>
          <w:b w:val="0"/>
          <w:sz w:val="29"/>
          <w:szCs w:val="29"/>
        </w:rPr>
        <w:t>, 5.razred, 5.godina učenja, APPLAUS 5!, udžbenik i radna bilježnica njemačkoga jezika za peti razred osnovne škole, Profil (registarski brojevi 1820 i 1821, šifra kompleta 1113).</w:t>
      </w:r>
    </w:p>
    <w:sectPr w:rsidR="00F820EA" w:rsidRPr="00F820EA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0C109E"/>
    <w:rsid w:val="000E059C"/>
    <w:rsid w:val="00115502"/>
    <w:rsid w:val="00126700"/>
    <w:rsid w:val="0028578C"/>
    <w:rsid w:val="00385014"/>
    <w:rsid w:val="00566F5C"/>
    <w:rsid w:val="009F7E38"/>
    <w:rsid w:val="00B46548"/>
    <w:rsid w:val="00B957EF"/>
    <w:rsid w:val="00BA100A"/>
    <w:rsid w:val="00F8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Maja</cp:lastModifiedBy>
  <cp:revision>4</cp:revision>
  <dcterms:created xsi:type="dcterms:W3CDTF">2010-06-07T12:03:00Z</dcterms:created>
  <dcterms:modified xsi:type="dcterms:W3CDTF">2011-06-21T08:40:00Z</dcterms:modified>
</cp:coreProperties>
</file>